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A3303A">
        <w:rPr>
          <w:rFonts w:cstheme="minorHAnsi"/>
          <w:color w:val="auto"/>
        </w:rPr>
        <w:t>BT370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3303A" w:rsidRPr="00A3303A">
        <w:rPr>
          <w:rFonts w:cstheme="minorHAnsi"/>
          <w:color w:val="auto"/>
        </w:rPr>
        <w:t>Figure diagnosis and body electrical treatments</w:t>
      </w:r>
    </w:p>
    <w:p w:rsidR="007D0BD4" w:rsidRPr="007D0BD4" w:rsidRDefault="007D0BD4" w:rsidP="007D0BD4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</w:t>
      </w:r>
      <w:r>
        <w:rPr>
          <w:rFonts w:cstheme="minorHAnsi"/>
          <w:color w:val="auto"/>
        </w:rPr>
        <w:t>BT348</w:t>
      </w:r>
      <w:r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–</w:t>
      </w:r>
      <w:r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Swedish massage</w:t>
      </w:r>
    </w:p>
    <w:p w:rsidR="001E0802" w:rsidRPr="005A651E" w:rsidRDefault="00A3303A" w:rsidP="00A3303A">
      <w:pPr>
        <w:rPr>
          <w:b/>
        </w:rPr>
      </w:pPr>
      <w:r w:rsidRPr="00A3303A">
        <w:rPr>
          <w:b/>
        </w:rPr>
        <w:t>Evidence of treating 3 clients on 3 separate occasions each for a range of suitable</w:t>
      </w:r>
      <w:r>
        <w:rPr>
          <w:b/>
        </w:rPr>
        <w:t xml:space="preserve"> </w:t>
      </w:r>
      <w:r w:rsidRPr="00A3303A">
        <w:rPr>
          <w:b/>
        </w:rPr>
        <w:t>body electrical treatments, showing results and progression.</w:t>
      </w:r>
    </w:p>
    <w:p w:rsidR="001E0802" w:rsidRDefault="001E0802" w:rsidP="007D0BD4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7D0BD4" w:rsidRDefault="001E0802" w:rsidP="007D0BD4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F76B76">
            <w:pPr>
              <w:rPr>
                <w:rFonts w:cstheme="minorHAnsi"/>
                <w:color w:val="262626" w:themeColor="text1" w:themeTint="D9"/>
              </w:rPr>
            </w:pPr>
            <w:r w:rsidRPr="00A3303A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A3303A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F76B76">
            <w:pPr>
              <w:rPr>
                <w:rFonts w:cstheme="minorHAnsi"/>
                <w:color w:val="262626" w:themeColor="text1" w:themeTint="D9"/>
              </w:rPr>
            </w:pPr>
            <w:r w:rsidRPr="00A3303A">
              <w:rPr>
                <w:rFonts w:cstheme="minorHAnsi"/>
                <w:color w:val="262626" w:themeColor="text1" w:themeTint="D9"/>
              </w:rPr>
              <w:t>Lifestyle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Pr="00A3303A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A3303A">
            <w:pPr>
              <w:rPr>
                <w:rFonts w:cstheme="minorHAnsi"/>
                <w:color w:val="262626" w:themeColor="text1" w:themeTint="D9"/>
              </w:rPr>
            </w:pPr>
            <w:r w:rsidRPr="00A3303A">
              <w:rPr>
                <w:rFonts w:cstheme="minorHAnsi"/>
                <w:color w:val="262626" w:themeColor="text1" w:themeTint="D9"/>
              </w:rPr>
              <w:t xml:space="preserve">Client </w:t>
            </w:r>
            <w:r>
              <w:rPr>
                <w:rFonts w:cstheme="minorHAnsi"/>
                <w:color w:val="262626" w:themeColor="text1" w:themeTint="D9"/>
              </w:rPr>
              <w:t>f</w:t>
            </w:r>
            <w:r w:rsidRPr="00A3303A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 and h</w:t>
            </w:r>
            <w:r w:rsidRPr="00A3303A">
              <w:rPr>
                <w:rFonts w:cstheme="minorHAnsi"/>
                <w:color w:val="262626" w:themeColor="text1" w:themeTint="D9"/>
              </w:rPr>
              <w:t>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3303A" w:rsidP="00F76B76">
            <w:pPr>
              <w:rPr>
                <w:rFonts w:cstheme="minorHAnsi"/>
                <w:color w:val="262626" w:themeColor="text1" w:themeTint="D9"/>
              </w:rPr>
            </w:pPr>
            <w:r w:rsidRPr="00A3303A"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1E0802" w:rsidP="007D0BD4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7D0BD4" w:rsidRPr="007D0BD4" w:rsidRDefault="007D0BD4" w:rsidP="007D0BD4">
      <w:pPr>
        <w:spacing w:after="120" w:line="259" w:lineRule="auto"/>
        <w:rPr>
          <w:i/>
        </w:rPr>
      </w:pPr>
      <w:bookmarkStart w:id="0" w:name="_GoBack"/>
      <w:bookmarkEnd w:id="0"/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3303A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3303A" w:rsidP="008D49C7">
            <w:pPr>
              <w:spacing w:before="60" w:after="60"/>
            </w:pPr>
            <w:r>
              <w:t>04/03/2020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3303A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3303A" w:rsidP="008D49C7">
            <w:pPr>
              <w:spacing w:before="60" w:after="60"/>
            </w:pPr>
            <w:r>
              <w:t>Product and Regulation Manager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03A" w:rsidRDefault="00A3303A" w:rsidP="00735D34">
      <w:r>
        <w:separator/>
      </w:r>
    </w:p>
  </w:endnote>
  <w:endnote w:type="continuationSeparator" w:id="0">
    <w:p w:rsidR="00A3303A" w:rsidRDefault="00A3303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3303A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</w:t>
            </w:r>
            <w:r w:rsidR="00290269" w:rsidRPr="001E0802">
              <w:rPr>
                <w:szCs w:val="18"/>
              </w:rPr>
              <w:t>U</w:t>
            </w:r>
            <w:r>
              <w:rPr>
                <w:szCs w:val="18"/>
              </w:rPr>
              <w:t>BT370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7365A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</w:t>
            </w:r>
            <w:r w:rsidR="009F197D">
              <w:rPr>
                <w:szCs w:val="18"/>
              </w:rPr>
              <w:t xml:space="preserve">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D0BD4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D0BD4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03A" w:rsidRDefault="00A3303A" w:rsidP="00735D34">
      <w:r>
        <w:separator/>
      </w:r>
    </w:p>
  </w:footnote>
  <w:footnote w:type="continuationSeparator" w:id="0">
    <w:p w:rsidR="00A3303A" w:rsidRDefault="00A3303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A3303A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365A8"/>
    <w:rsid w:val="00747314"/>
    <w:rsid w:val="00782851"/>
    <w:rsid w:val="007870A1"/>
    <w:rsid w:val="007D0BD4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3303A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3120C46-4430-41DE-99B4-F8187F34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66931-6656-4465-B037-1CA19B83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1</TotalTime>
  <Pages>2</Pages>
  <Words>177</Words>
  <Characters>1609</Characters>
  <Application>Microsoft Office Word</Application>
  <DocSecurity>0</DocSecurity>
  <Lines>73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3</cp:revision>
  <cp:lastPrinted>2018-03-13T11:43:00Z</cp:lastPrinted>
  <dcterms:created xsi:type="dcterms:W3CDTF">2020-03-04T10:34:00Z</dcterms:created>
  <dcterms:modified xsi:type="dcterms:W3CDTF">2020-03-04T10:35:00Z</dcterms:modified>
</cp:coreProperties>
</file>